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CB5" w:rsidRPr="00A454F7" w:rsidRDefault="005F1CB5">
      <w:pPr>
        <w:rPr>
          <w:rFonts w:ascii="Edwardian Script ITC" w:hAnsi="Edwardian Script ITC"/>
          <w:b/>
          <w:i/>
          <w:color w:val="0070C0"/>
          <w:sz w:val="36"/>
          <w:szCs w:val="36"/>
        </w:rPr>
      </w:pPr>
      <w:r w:rsidRPr="00A454F7">
        <w:rPr>
          <w:b/>
          <w:i/>
          <w:color w:val="0070C0"/>
          <w:sz w:val="36"/>
          <w:szCs w:val="36"/>
        </w:rPr>
        <w:t>Выставка</w:t>
      </w:r>
      <w:r w:rsidRPr="00A454F7">
        <w:rPr>
          <w:rFonts w:ascii="Edwardian Script ITC" w:hAnsi="Edwardian Script ITC"/>
          <w:b/>
          <w:i/>
          <w:color w:val="0070C0"/>
          <w:sz w:val="36"/>
          <w:szCs w:val="36"/>
        </w:rPr>
        <w:t xml:space="preserve"> </w:t>
      </w:r>
      <w:r w:rsidRPr="00A454F7">
        <w:rPr>
          <w:b/>
          <w:i/>
          <w:color w:val="0070C0"/>
          <w:sz w:val="36"/>
          <w:szCs w:val="36"/>
        </w:rPr>
        <w:t>семейных</w:t>
      </w:r>
      <w:r w:rsidRPr="00A454F7">
        <w:rPr>
          <w:rFonts w:ascii="Edwardian Script ITC" w:hAnsi="Edwardian Script ITC"/>
          <w:b/>
          <w:i/>
          <w:color w:val="0070C0"/>
          <w:sz w:val="36"/>
          <w:szCs w:val="36"/>
        </w:rPr>
        <w:t xml:space="preserve"> </w:t>
      </w:r>
      <w:r w:rsidRPr="00A454F7">
        <w:rPr>
          <w:b/>
          <w:i/>
          <w:color w:val="0070C0"/>
          <w:sz w:val="36"/>
          <w:szCs w:val="36"/>
        </w:rPr>
        <w:t>поделок</w:t>
      </w:r>
      <w:r w:rsidRPr="00A454F7">
        <w:rPr>
          <w:rFonts w:ascii="Edwardian Script ITC" w:hAnsi="Edwardian Script ITC"/>
          <w:b/>
          <w:i/>
          <w:color w:val="0070C0"/>
          <w:sz w:val="36"/>
          <w:szCs w:val="36"/>
        </w:rPr>
        <w:t xml:space="preserve"> «</w:t>
      </w:r>
      <w:r w:rsidRPr="00A454F7">
        <w:rPr>
          <w:b/>
          <w:i/>
          <w:color w:val="0070C0"/>
          <w:sz w:val="36"/>
          <w:szCs w:val="36"/>
        </w:rPr>
        <w:t>Что</w:t>
      </w:r>
      <w:r w:rsidRPr="00A454F7">
        <w:rPr>
          <w:rFonts w:ascii="Edwardian Script ITC" w:hAnsi="Edwardian Script ITC"/>
          <w:b/>
          <w:i/>
          <w:color w:val="0070C0"/>
          <w:sz w:val="36"/>
          <w:szCs w:val="36"/>
        </w:rPr>
        <w:t xml:space="preserve"> </w:t>
      </w:r>
      <w:r w:rsidRPr="00A454F7">
        <w:rPr>
          <w:b/>
          <w:i/>
          <w:color w:val="0070C0"/>
          <w:sz w:val="36"/>
          <w:szCs w:val="36"/>
        </w:rPr>
        <w:t>нам</w:t>
      </w:r>
      <w:r w:rsidRPr="00A454F7">
        <w:rPr>
          <w:rFonts w:ascii="Edwardian Script ITC" w:hAnsi="Edwardian Script ITC"/>
          <w:b/>
          <w:i/>
          <w:color w:val="0070C0"/>
          <w:sz w:val="36"/>
          <w:szCs w:val="36"/>
        </w:rPr>
        <w:t xml:space="preserve"> </w:t>
      </w:r>
      <w:r w:rsidRPr="00A454F7">
        <w:rPr>
          <w:b/>
          <w:i/>
          <w:color w:val="0070C0"/>
          <w:sz w:val="36"/>
          <w:szCs w:val="36"/>
        </w:rPr>
        <w:t>осень</w:t>
      </w:r>
      <w:r w:rsidRPr="00A454F7">
        <w:rPr>
          <w:rFonts w:ascii="Edwardian Script ITC" w:hAnsi="Edwardian Script ITC"/>
          <w:b/>
          <w:i/>
          <w:color w:val="0070C0"/>
          <w:sz w:val="36"/>
          <w:szCs w:val="36"/>
        </w:rPr>
        <w:t xml:space="preserve"> </w:t>
      </w:r>
      <w:r w:rsidRPr="00A454F7">
        <w:rPr>
          <w:b/>
          <w:i/>
          <w:color w:val="0070C0"/>
          <w:sz w:val="36"/>
          <w:szCs w:val="36"/>
        </w:rPr>
        <w:t>принесла</w:t>
      </w:r>
      <w:r w:rsidRPr="00A454F7">
        <w:rPr>
          <w:rFonts w:ascii="Edwardian Script ITC" w:hAnsi="Edwardian Script ITC"/>
          <w:b/>
          <w:i/>
          <w:color w:val="0070C0"/>
          <w:sz w:val="36"/>
          <w:szCs w:val="36"/>
        </w:rPr>
        <w:t>?»</w:t>
      </w:r>
    </w:p>
    <w:p w:rsidR="005F1CB5" w:rsidRPr="00A454F7" w:rsidRDefault="00E84406" w:rsidP="00A454F7">
      <w:pPr>
        <w:pStyle w:val="a4"/>
        <w:rPr>
          <w:b/>
          <w:i/>
          <w:color w:val="1D1B11" w:themeColor="background2" w:themeShade="1A"/>
          <w:sz w:val="28"/>
          <w:szCs w:val="28"/>
        </w:rPr>
      </w:pPr>
      <w:r w:rsidRPr="00A454F7">
        <w:rPr>
          <w:b/>
          <w:i/>
          <w:color w:val="1D1B11" w:themeColor="background2" w:themeShade="1A"/>
          <w:sz w:val="28"/>
          <w:szCs w:val="28"/>
        </w:rPr>
        <w:t xml:space="preserve">                                                                 </w:t>
      </w:r>
      <w:r w:rsidR="00A454F7" w:rsidRPr="00A454F7">
        <w:rPr>
          <w:b/>
          <w:i/>
          <w:color w:val="1D1B11" w:themeColor="background2" w:themeShade="1A"/>
          <w:sz w:val="28"/>
          <w:szCs w:val="28"/>
        </w:rPr>
        <w:t xml:space="preserve">                        </w:t>
      </w:r>
      <w:r w:rsidRPr="00A454F7">
        <w:rPr>
          <w:b/>
          <w:i/>
          <w:color w:val="1D1B11" w:themeColor="background2" w:themeShade="1A"/>
          <w:sz w:val="28"/>
          <w:szCs w:val="28"/>
        </w:rPr>
        <w:t xml:space="preserve"> </w:t>
      </w:r>
      <w:r w:rsidR="005F1CB5" w:rsidRPr="00A454F7">
        <w:rPr>
          <w:b/>
          <w:i/>
          <w:color w:val="1D1B11" w:themeColor="background2" w:themeShade="1A"/>
          <w:sz w:val="28"/>
          <w:szCs w:val="28"/>
        </w:rPr>
        <w:t>Вот и осень перед нами:</w:t>
      </w:r>
    </w:p>
    <w:p w:rsidR="005F1CB5" w:rsidRPr="00A454F7" w:rsidRDefault="00A454F7" w:rsidP="00A454F7">
      <w:pPr>
        <w:pStyle w:val="a4"/>
        <w:rPr>
          <w:b/>
          <w:i/>
          <w:color w:val="1D1B11" w:themeColor="background2" w:themeShade="1A"/>
          <w:sz w:val="28"/>
          <w:szCs w:val="28"/>
        </w:rPr>
      </w:pPr>
      <w:r>
        <w:rPr>
          <w:b/>
          <w:i/>
          <w:color w:val="1D1B11" w:themeColor="background2" w:themeShade="1A"/>
          <w:sz w:val="28"/>
          <w:szCs w:val="28"/>
        </w:rPr>
        <w:t xml:space="preserve">                                            </w:t>
      </w:r>
      <w:r w:rsidR="00E84406" w:rsidRPr="00A454F7">
        <w:rPr>
          <w:b/>
          <w:i/>
          <w:color w:val="1D1B11" w:themeColor="background2" w:themeShade="1A"/>
          <w:sz w:val="28"/>
          <w:szCs w:val="28"/>
        </w:rPr>
        <w:t xml:space="preserve">                     </w:t>
      </w:r>
      <w:r w:rsidRPr="00A454F7">
        <w:rPr>
          <w:b/>
          <w:i/>
          <w:color w:val="1D1B11" w:themeColor="background2" w:themeShade="1A"/>
          <w:sz w:val="28"/>
          <w:szCs w:val="28"/>
        </w:rPr>
        <w:t xml:space="preserve">                        </w:t>
      </w:r>
      <w:r w:rsidR="005F1CB5" w:rsidRPr="00A454F7">
        <w:rPr>
          <w:b/>
          <w:i/>
          <w:color w:val="1D1B11" w:themeColor="background2" w:themeShade="1A"/>
          <w:sz w:val="28"/>
          <w:szCs w:val="28"/>
        </w:rPr>
        <w:t>Сжато поле, скошен луг.</w:t>
      </w:r>
    </w:p>
    <w:p w:rsidR="005F1CB5" w:rsidRPr="00A454F7" w:rsidRDefault="00E84406" w:rsidP="00A454F7">
      <w:pPr>
        <w:pStyle w:val="a4"/>
        <w:rPr>
          <w:b/>
          <w:i/>
          <w:color w:val="1D1B11" w:themeColor="background2" w:themeShade="1A"/>
          <w:sz w:val="28"/>
          <w:szCs w:val="28"/>
        </w:rPr>
      </w:pPr>
      <w:r w:rsidRPr="00A454F7">
        <w:rPr>
          <w:b/>
          <w:i/>
          <w:color w:val="1D1B11" w:themeColor="background2" w:themeShade="1A"/>
          <w:sz w:val="28"/>
          <w:szCs w:val="28"/>
        </w:rPr>
        <w:t xml:space="preserve">                                                                 </w:t>
      </w:r>
      <w:r w:rsidR="00A454F7" w:rsidRPr="00A454F7">
        <w:rPr>
          <w:b/>
          <w:i/>
          <w:color w:val="1D1B11" w:themeColor="background2" w:themeShade="1A"/>
          <w:sz w:val="28"/>
          <w:szCs w:val="28"/>
        </w:rPr>
        <w:t xml:space="preserve">                         </w:t>
      </w:r>
      <w:r w:rsidR="005F1CB5" w:rsidRPr="00A454F7">
        <w:rPr>
          <w:b/>
          <w:i/>
          <w:color w:val="1D1B11" w:themeColor="background2" w:themeShade="1A"/>
          <w:sz w:val="28"/>
          <w:szCs w:val="28"/>
        </w:rPr>
        <w:t>И над лесом косяками</w:t>
      </w:r>
    </w:p>
    <w:p w:rsidR="005F1CB5" w:rsidRPr="00A454F7" w:rsidRDefault="00E84406" w:rsidP="00A454F7">
      <w:pPr>
        <w:pStyle w:val="a4"/>
        <w:rPr>
          <w:b/>
          <w:i/>
          <w:color w:val="1D1B11" w:themeColor="background2" w:themeShade="1A"/>
          <w:sz w:val="28"/>
          <w:szCs w:val="28"/>
        </w:rPr>
      </w:pPr>
      <w:r w:rsidRPr="00A454F7">
        <w:rPr>
          <w:b/>
          <w:i/>
          <w:color w:val="1D1B11" w:themeColor="background2" w:themeShade="1A"/>
          <w:sz w:val="28"/>
          <w:szCs w:val="28"/>
        </w:rPr>
        <w:t xml:space="preserve">                                                               </w:t>
      </w:r>
      <w:r w:rsidR="00A454F7" w:rsidRPr="00A454F7">
        <w:rPr>
          <w:b/>
          <w:i/>
          <w:color w:val="1D1B11" w:themeColor="background2" w:themeShade="1A"/>
          <w:sz w:val="28"/>
          <w:szCs w:val="28"/>
        </w:rPr>
        <w:t xml:space="preserve">                          </w:t>
      </w:r>
      <w:r w:rsidR="005F1CB5" w:rsidRPr="00A454F7">
        <w:rPr>
          <w:b/>
          <w:i/>
          <w:color w:val="1D1B11" w:themeColor="background2" w:themeShade="1A"/>
          <w:sz w:val="28"/>
          <w:szCs w:val="28"/>
        </w:rPr>
        <w:t>Гуси тянутся на юг.</w:t>
      </w:r>
    </w:p>
    <w:p w:rsidR="00E84406" w:rsidRDefault="00E84406" w:rsidP="00CD045A">
      <w:pPr>
        <w:tabs>
          <w:tab w:val="left" w:pos="4170"/>
        </w:tabs>
        <w:spacing w:after="0" w:line="240" w:lineRule="auto"/>
        <w:rPr>
          <w:i/>
          <w:sz w:val="28"/>
          <w:szCs w:val="28"/>
        </w:rPr>
      </w:pPr>
      <w:r w:rsidRPr="00E84406">
        <w:rPr>
          <w:i/>
          <w:sz w:val="28"/>
          <w:szCs w:val="28"/>
        </w:rPr>
        <w:t>Ежегодно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осенью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в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нашем детском саду</w:t>
      </w:r>
      <w:r w:rsidR="00CD045A">
        <w:rPr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проходит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выставка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совместного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творчества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детей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и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их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родителей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. </w:t>
      </w:r>
      <w:r w:rsidRPr="00E84406">
        <w:rPr>
          <w:i/>
          <w:sz w:val="28"/>
          <w:szCs w:val="28"/>
        </w:rPr>
        <w:t>И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в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этом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году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="00CD045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84406">
        <w:rPr>
          <w:i/>
          <w:sz w:val="28"/>
          <w:szCs w:val="28"/>
        </w:rPr>
        <w:t>сентябр</w:t>
      </w:r>
      <w:r w:rsidR="00CD045A">
        <w:rPr>
          <w:i/>
          <w:sz w:val="28"/>
          <w:szCs w:val="28"/>
        </w:rPr>
        <w:t>е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была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организована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выставка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поделок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детского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и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семейного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творчества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из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природных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материалов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«</w:t>
      </w:r>
      <w:r w:rsidRPr="00E84406">
        <w:rPr>
          <w:i/>
          <w:sz w:val="28"/>
          <w:szCs w:val="28"/>
        </w:rPr>
        <w:t>Что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нам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осень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принесла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?»  </w:t>
      </w:r>
      <w:r w:rsidRPr="00E84406">
        <w:rPr>
          <w:i/>
          <w:sz w:val="28"/>
          <w:szCs w:val="28"/>
        </w:rPr>
        <w:t>Это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что</w:t>
      </w:r>
      <w:r w:rsidRPr="00E84406">
        <w:rPr>
          <w:rFonts w:ascii="Edwardian Script ITC" w:hAnsi="Edwardian Script ITC"/>
          <w:i/>
          <w:sz w:val="28"/>
          <w:szCs w:val="28"/>
        </w:rPr>
        <w:t>-</w:t>
      </w:r>
      <w:r w:rsidRPr="00E84406">
        <w:rPr>
          <w:i/>
          <w:sz w:val="28"/>
          <w:szCs w:val="28"/>
        </w:rPr>
        <w:t>то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замечательное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и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невероятное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! </w:t>
      </w:r>
      <w:r w:rsidRPr="00E84406">
        <w:rPr>
          <w:i/>
          <w:sz w:val="28"/>
          <w:szCs w:val="28"/>
        </w:rPr>
        <w:t>С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каждым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годом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мы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все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больше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удивляемся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и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восхищаемся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их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фантазией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и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старанием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. </w:t>
      </w:r>
      <w:r w:rsidRPr="00E84406">
        <w:rPr>
          <w:i/>
          <w:sz w:val="28"/>
          <w:szCs w:val="28"/>
        </w:rPr>
        <w:t>Цель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осенней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выставки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не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просто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оценить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творчество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детей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и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их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родителей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, </w:t>
      </w:r>
      <w:r w:rsidRPr="00E84406">
        <w:rPr>
          <w:i/>
          <w:sz w:val="28"/>
          <w:szCs w:val="28"/>
        </w:rPr>
        <w:t>а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самое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главное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– </w:t>
      </w:r>
      <w:r w:rsidRPr="00E84406">
        <w:rPr>
          <w:i/>
          <w:sz w:val="28"/>
          <w:szCs w:val="28"/>
        </w:rPr>
        <w:t>это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сплотить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их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, </w:t>
      </w:r>
      <w:r w:rsidRPr="00E84406">
        <w:rPr>
          <w:i/>
          <w:sz w:val="28"/>
          <w:szCs w:val="28"/>
        </w:rPr>
        <w:t>организовать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их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прогулку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в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парк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, </w:t>
      </w:r>
      <w:r w:rsidRPr="00E84406">
        <w:rPr>
          <w:i/>
          <w:sz w:val="28"/>
          <w:szCs w:val="28"/>
        </w:rPr>
        <w:t>в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лес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. </w:t>
      </w:r>
      <w:r w:rsidRPr="00E84406">
        <w:rPr>
          <w:i/>
          <w:sz w:val="28"/>
          <w:szCs w:val="28"/>
        </w:rPr>
        <w:t>Семья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продумывает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свою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работу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, </w:t>
      </w:r>
      <w:r w:rsidRPr="00E84406">
        <w:rPr>
          <w:i/>
          <w:sz w:val="28"/>
          <w:szCs w:val="28"/>
        </w:rPr>
        <w:t>вместе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собирает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для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них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материал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, </w:t>
      </w:r>
      <w:r w:rsidRPr="00E84406">
        <w:rPr>
          <w:i/>
          <w:sz w:val="28"/>
          <w:szCs w:val="28"/>
        </w:rPr>
        <w:t>выполняет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свою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выдумку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. </w:t>
      </w:r>
      <w:r w:rsidRPr="00E84406">
        <w:rPr>
          <w:i/>
          <w:sz w:val="28"/>
          <w:szCs w:val="28"/>
        </w:rPr>
        <w:t>Сколько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же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счастья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, </w:t>
      </w:r>
      <w:r w:rsidRPr="00E84406">
        <w:rPr>
          <w:i/>
          <w:sz w:val="28"/>
          <w:szCs w:val="28"/>
        </w:rPr>
        <w:t>любви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и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положительных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эмоций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они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получают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от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общения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друг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с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другом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. </w:t>
      </w:r>
      <w:r w:rsidRPr="00E84406">
        <w:rPr>
          <w:i/>
          <w:sz w:val="28"/>
          <w:szCs w:val="28"/>
        </w:rPr>
        <w:t>Вот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главная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цель</w:t>
      </w:r>
      <w:r w:rsidRPr="00E84406">
        <w:rPr>
          <w:rFonts w:ascii="Edwardian Script ITC" w:hAnsi="Edwardian Script ITC"/>
          <w:i/>
          <w:sz w:val="28"/>
          <w:szCs w:val="28"/>
        </w:rPr>
        <w:t xml:space="preserve"> </w:t>
      </w:r>
      <w:r w:rsidRPr="00E84406">
        <w:rPr>
          <w:i/>
          <w:sz w:val="28"/>
          <w:szCs w:val="28"/>
        </w:rPr>
        <w:t>выставки</w:t>
      </w:r>
      <w:r w:rsidRPr="00E84406">
        <w:rPr>
          <w:rFonts w:ascii="Edwardian Script ITC" w:hAnsi="Edwardian Script ITC"/>
          <w:i/>
          <w:sz w:val="28"/>
          <w:szCs w:val="28"/>
        </w:rPr>
        <w:t>!</w:t>
      </w:r>
    </w:p>
    <w:p w:rsidR="0084524A" w:rsidRDefault="0084524A" w:rsidP="00CD045A">
      <w:pPr>
        <w:tabs>
          <w:tab w:val="left" w:pos="4170"/>
        </w:tabs>
        <w:spacing w:after="0" w:line="240" w:lineRule="auto"/>
        <w:rPr>
          <w:i/>
          <w:sz w:val="28"/>
          <w:szCs w:val="28"/>
        </w:rPr>
      </w:pPr>
    </w:p>
    <w:p w:rsidR="00E84406" w:rsidRPr="00FF2B5E" w:rsidRDefault="00FF2B5E" w:rsidP="00FF2B5E">
      <w:pPr>
        <w:tabs>
          <w:tab w:val="left" w:pos="4170"/>
        </w:tabs>
        <w:spacing w:after="0" w:line="240" w:lineRule="auto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78785" cy="2857500"/>
            <wp:effectExtent l="19050" t="0" r="0" b="0"/>
            <wp:wrapSquare wrapText="bothSides"/>
            <wp:docPr id="1" name="Рисунок 1" descr="C:\Users\User\Desktop\урожай 2019\20190919_08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жай 2019\20190919_0846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702" r="18985" b="2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B5E" w:rsidRPr="00FF2B5E" w:rsidRDefault="00E84406" w:rsidP="00CD045A">
      <w:pPr>
        <w:pStyle w:val="Default"/>
        <w:rPr>
          <w:rFonts w:asciiTheme="minorHAnsi" w:hAnsiTheme="minorHAnsi" w:cstheme="minorHAnsi"/>
          <w:i/>
          <w:sz w:val="32"/>
          <w:szCs w:val="32"/>
        </w:rPr>
      </w:pPr>
      <w:r w:rsidRPr="00FF2B5E">
        <w:rPr>
          <w:rFonts w:asciiTheme="minorHAnsi" w:hAnsiTheme="minorHAnsi" w:cstheme="minorHAnsi"/>
          <w:i/>
          <w:sz w:val="32"/>
          <w:szCs w:val="32"/>
        </w:rPr>
        <w:t xml:space="preserve"> И наша группа « Радуга» приняла участие в этом празднике творчества. Работы представлены самые разнообразные! </w:t>
      </w:r>
    </w:p>
    <w:p w:rsidR="00FF2B5E" w:rsidRPr="00FF2B5E" w:rsidRDefault="00FF2B5E" w:rsidP="00CD045A">
      <w:pPr>
        <w:pStyle w:val="Default"/>
        <w:rPr>
          <w:rFonts w:asciiTheme="minorHAnsi" w:hAnsiTheme="minorHAnsi" w:cstheme="minorHAnsi"/>
          <w:i/>
          <w:sz w:val="32"/>
          <w:szCs w:val="32"/>
        </w:rPr>
      </w:pPr>
    </w:p>
    <w:p w:rsidR="00FF2B5E" w:rsidRDefault="00FF2B5E" w:rsidP="00CD045A">
      <w:pPr>
        <w:pStyle w:val="Default"/>
        <w:rPr>
          <w:rFonts w:asciiTheme="minorHAnsi" w:hAnsiTheme="minorHAnsi" w:cstheme="minorHAnsi"/>
          <w:i/>
          <w:sz w:val="28"/>
          <w:szCs w:val="28"/>
        </w:rPr>
      </w:pPr>
    </w:p>
    <w:p w:rsidR="00FF2B5E" w:rsidRDefault="00FF2B5E" w:rsidP="00CD045A">
      <w:pPr>
        <w:pStyle w:val="Default"/>
        <w:rPr>
          <w:rFonts w:asciiTheme="minorHAnsi" w:hAnsiTheme="minorHAnsi" w:cstheme="minorHAnsi"/>
          <w:i/>
          <w:sz w:val="28"/>
          <w:szCs w:val="28"/>
        </w:rPr>
      </w:pPr>
    </w:p>
    <w:p w:rsidR="00FF2B5E" w:rsidRDefault="00FF2B5E" w:rsidP="00CD045A">
      <w:pPr>
        <w:pStyle w:val="Default"/>
        <w:rPr>
          <w:rFonts w:asciiTheme="minorHAnsi" w:hAnsiTheme="minorHAnsi" w:cstheme="minorHAnsi"/>
          <w:i/>
          <w:sz w:val="28"/>
          <w:szCs w:val="28"/>
        </w:rPr>
      </w:pPr>
    </w:p>
    <w:p w:rsidR="00FF2B5E" w:rsidRDefault="00FF2B5E" w:rsidP="00CD045A">
      <w:pPr>
        <w:pStyle w:val="Default"/>
        <w:rPr>
          <w:rFonts w:asciiTheme="minorHAnsi" w:hAnsiTheme="minorHAnsi" w:cstheme="minorHAnsi"/>
          <w:i/>
          <w:sz w:val="28"/>
          <w:szCs w:val="28"/>
        </w:rPr>
      </w:pPr>
    </w:p>
    <w:p w:rsidR="00FF2B5E" w:rsidRDefault="00FF2B5E" w:rsidP="00CD045A">
      <w:pPr>
        <w:pStyle w:val="Default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1225" cy="2686050"/>
            <wp:effectExtent l="19050" t="0" r="9525" b="0"/>
            <wp:wrapSquare wrapText="bothSides"/>
            <wp:docPr id="2" name="Рисунок 2" descr="C:\Users\User\Desktop\урожай 2019\20190919_08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жай 2019\20190919_084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759" t="10656" r="19673" b="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24A" w:rsidRDefault="00FF2B5E" w:rsidP="00CD045A">
      <w:pPr>
        <w:pStyle w:val="Default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 xml:space="preserve">     </w:t>
      </w:r>
      <w:r w:rsidR="00E84406" w:rsidRPr="00CD045A">
        <w:rPr>
          <w:rFonts w:asciiTheme="minorHAnsi" w:hAnsiTheme="minorHAnsi" w:cstheme="minorHAnsi"/>
          <w:i/>
          <w:sz w:val="28"/>
          <w:szCs w:val="28"/>
        </w:rPr>
        <w:t>Кто-то предпочитает работать с осенними листьями, и получаются отличные композиции. Также родители используют в св</w:t>
      </w:r>
      <w:r w:rsidR="0084524A">
        <w:rPr>
          <w:rFonts w:asciiTheme="minorHAnsi" w:hAnsiTheme="minorHAnsi" w:cstheme="minorHAnsi"/>
          <w:i/>
          <w:sz w:val="28"/>
          <w:szCs w:val="28"/>
        </w:rPr>
        <w:t>о</w:t>
      </w:r>
      <w:r w:rsidR="00E84406" w:rsidRPr="00CD045A">
        <w:rPr>
          <w:rFonts w:asciiTheme="minorHAnsi" w:hAnsiTheme="minorHAnsi" w:cstheme="minorHAnsi"/>
          <w:i/>
          <w:sz w:val="28"/>
          <w:szCs w:val="28"/>
        </w:rPr>
        <w:t xml:space="preserve">их работах природный материал: шишки, мох, ягоды рябины и т.д. </w:t>
      </w:r>
    </w:p>
    <w:p w:rsidR="0084524A" w:rsidRDefault="0084524A" w:rsidP="00CD045A">
      <w:pPr>
        <w:pStyle w:val="Default"/>
        <w:rPr>
          <w:rFonts w:asciiTheme="minorHAnsi" w:hAnsiTheme="minorHAnsi" w:cstheme="minorHAnsi"/>
          <w:i/>
          <w:sz w:val="28"/>
          <w:szCs w:val="28"/>
        </w:rPr>
      </w:pPr>
    </w:p>
    <w:p w:rsidR="0084524A" w:rsidRDefault="00FF2B5E" w:rsidP="00CD045A">
      <w:pPr>
        <w:pStyle w:val="Default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br w:type="textWrapping" w:clear="all"/>
      </w:r>
    </w:p>
    <w:p w:rsidR="0084524A" w:rsidRDefault="00FF2B5E" w:rsidP="00FF2B5E">
      <w:pPr>
        <w:pStyle w:val="Default"/>
        <w:tabs>
          <w:tab w:val="center" w:pos="4677"/>
        </w:tabs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noProof/>
          <w:sz w:val="28"/>
          <w:szCs w:val="28"/>
        </w:rPr>
        <w:drawing>
          <wp:inline distT="0" distB="0" distL="0" distR="0">
            <wp:extent cx="2762778" cy="1933575"/>
            <wp:effectExtent l="19050" t="0" r="0" b="0"/>
            <wp:docPr id="5" name="Рисунок 5" descr="C:\Users\User\Desktop\урожай 2019\20190919_08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рожай 2019\20190919_084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29" t="26810" r="7232" b="2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78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2657475"/>
            <wp:effectExtent l="19050" t="0" r="9525" b="0"/>
            <wp:wrapSquare wrapText="bothSides"/>
            <wp:docPr id="4" name="Рисунок 4" descr="C:\Users\User\Desktop\урожай 2019\20190919_08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рожай 2019\20190919_084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249" r="5986" b="1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i/>
          <w:sz w:val="28"/>
          <w:szCs w:val="28"/>
        </w:rPr>
        <w:tab/>
      </w:r>
      <w:r>
        <w:rPr>
          <w:rFonts w:asciiTheme="minorHAnsi" w:hAnsiTheme="minorHAnsi" w:cstheme="minorHAnsi"/>
          <w:i/>
          <w:sz w:val="28"/>
          <w:szCs w:val="28"/>
        </w:rPr>
        <w:br w:type="textWrapping" w:clear="all"/>
      </w:r>
    </w:p>
    <w:p w:rsidR="00E84406" w:rsidRDefault="00E84406" w:rsidP="00CD045A">
      <w:pPr>
        <w:pStyle w:val="Default"/>
        <w:rPr>
          <w:rFonts w:asciiTheme="minorHAnsi" w:hAnsiTheme="minorHAnsi" w:cstheme="minorHAnsi"/>
          <w:i/>
          <w:sz w:val="28"/>
          <w:szCs w:val="28"/>
        </w:rPr>
      </w:pPr>
      <w:r w:rsidRPr="00CD045A">
        <w:rPr>
          <w:rFonts w:asciiTheme="minorHAnsi" w:hAnsiTheme="minorHAnsi" w:cstheme="minorHAnsi"/>
          <w:i/>
          <w:sz w:val="28"/>
          <w:szCs w:val="28"/>
        </w:rPr>
        <w:t xml:space="preserve">Поделки получились разнообразными, у каждой семьи была своя изюминка. Дети и родители потрудились на славу. </w:t>
      </w:r>
    </w:p>
    <w:p w:rsidR="00FF2B5E" w:rsidRDefault="00FF2B5E" w:rsidP="00CD045A">
      <w:pPr>
        <w:pStyle w:val="Default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noProof/>
          <w:sz w:val="28"/>
          <w:szCs w:val="28"/>
        </w:rPr>
        <w:drawing>
          <wp:inline distT="0" distB="0" distL="0" distR="0">
            <wp:extent cx="4324350" cy="2809875"/>
            <wp:effectExtent l="19050" t="0" r="0" b="0"/>
            <wp:docPr id="6" name="Рисунок 6" descr="C:\Users\User\Desktop\урожай 2019\20190919_08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рожай 2019\20190919_085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65" t="13302" r="7308" b="1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B5E" w:rsidRDefault="00FF2B5E" w:rsidP="00CD045A">
      <w:pPr>
        <w:pStyle w:val="Default"/>
        <w:rPr>
          <w:rFonts w:asciiTheme="minorHAnsi" w:hAnsiTheme="minorHAnsi" w:cstheme="minorHAnsi"/>
          <w:i/>
          <w:sz w:val="28"/>
          <w:szCs w:val="28"/>
        </w:rPr>
      </w:pPr>
    </w:p>
    <w:p w:rsidR="00FF2B5E" w:rsidRDefault="00434509" w:rsidP="00CD045A">
      <w:pPr>
        <w:pStyle w:val="Default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noProof/>
          <w:sz w:val="28"/>
          <w:szCs w:val="28"/>
        </w:rPr>
        <w:drawing>
          <wp:inline distT="0" distB="0" distL="0" distR="0">
            <wp:extent cx="2238375" cy="2698750"/>
            <wp:effectExtent l="19050" t="0" r="9525" b="0"/>
            <wp:docPr id="10" name="Рисунок 10" descr="C:\Users\User\Desktop\урожай 2019\20190919_08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рожай 2019\20190919_085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375" b="1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7925" cy="2695575"/>
            <wp:effectExtent l="19050" t="0" r="9525" b="0"/>
            <wp:wrapSquare wrapText="bothSides"/>
            <wp:docPr id="9" name="Рисунок 9" descr="C:\Users\User\Desktop\урожай 2019\20190919_08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рожай 2019\20190919_084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107" r="16829" b="1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i/>
          <w:sz w:val="28"/>
          <w:szCs w:val="28"/>
        </w:rPr>
        <w:br w:type="textWrapping" w:clear="all"/>
      </w:r>
    </w:p>
    <w:p w:rsidR="00FF2B5E" w:rsidRDefault="00434509" w:rsidP="00CD045A">
      <w:pPr>
        <w:pStyle w:val="Default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noProof/>
          <w:sz w:val="28"/>
          <w:szCs w:val="28"/>
        </w:rPr>
        <w:drawing>
          <wp:inline distT="0" distB="0" distL="0" distR="0">
            <wp:extent cx="2343785" cy="3371850"/>
            <wp:effectExtent l="19050" t="0" r="0" b="0"/>
            <wp:docPr id="8" name="Рисунок 8" descr="C:\Users\User\Desktop\урожай 2019\20190919_08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рожай 2019\20190919_084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97" t="5869" r="15804" b="1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7950" cy="3371850"/>
            <wp:effectExtent l="19050" t="0" r="0" b="0"/>
            <wp:wrapSquare wrapText="bothSides"/>
            <wp:docPr id="7" name="Рисунок 7" descr="C:\Users\User\Desktop\урожай 2019\20190919_08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рожай 2019\20190919_084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61" r="15192" b="1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i/>
          <w:sz w:val="28"/>
          <w:szCs w:val="28"/>
        </w:rPr>
        <w:br w:type="textWrapping" w:clear="all"/>
      </w:r>
    </w:p>
    <w:p w:rsidR="00FF2B5E" w:rsidRPr="00CD045A" w:rsidRDefault="00FF2B5E" w:rsidP="00CD045A">
      <w:pPr>
        <w:pStyle w:val="Default"/>
        <w:rPr>
          <w:rFonts w:asciiTheme="minorHAnsi" w:hAnsiTheme="minorHAnsi" w:cstheme="minorHAnsi"/>
          <w:i/>
          <w:sz w:val="28"/>
          <w:szCs w:val="28"/>
        </w:rPr>
      </w:pPr>
    </w:p>
    <w:p w:rsidR="00944454" w:rsidRPr="00434509" w:rsidRDefault="00E84406" w:rsidP="00CD045A">
      <w:pPr>
        <w:spacing w:line="240" w:lineRule="auto"/>
        <w:rPr>
          <w:rFonts w:cstheme="minorHAnsi"/>
          <w:i/>
          <w:sz w:val="32"/>
          <w:szCs w:val="32"/>
        </w:rPr>
      </w:pPr>
      <w:r w:rsidRPr="00434509">
        <w:rPr>
          <w:rFonts w:cstheme="minorHAnsi"/>
          <w:i/>
          <w:sz w:val="32"/>
          <w:szCs w:val="32"/>
        </w:rPr>
        <w:t>Как радостно, что родители не остались равнодушными и приняли активное участие вместе с детьми в изготовлении таких замечательных и удивительных работ.</w:t>
      </w:r>
    </w:p>
    <w:sectPr w:rsidR="00944454" w:rsidRPr="00434509" w:rsidSect="005F1CB5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1CB5"/>
    <w:rsid w:val="00434509"/>
    <w:rsid w:val="005F1CB5"/>
    <w:rsid w:val="005F246E"/>
    <w:rsid w:val="0084524A"/>
    <w:rsid w:val="00944454"/>
    <w:rsid w:val="009A4C69"/>
    <w:rsid w:val="00A454F7"/>
    <w:rsid w:val="00CD045A"/>
    <w:rsid w:val="00E84406"/>
    <w:rsid w:val="00FF2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1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844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A454F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45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5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0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2019-09-27T14:15:00Z</dcterms:created>
  <dcterms:modified xsi:type="dcterms:W3CDTF">2019-09-30T13:41:00Z</dcterms:modified>
</cp:coreProperties>
</file>